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69" w:rsidRDefault="006F3E69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6F3E69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6F3E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проведена проверка соответствия требований нормативных правовых актов администрации сельского поселения «</w:t>
      </w:r>
      <w:proofErr w:type="spellStart"/>
      <w:r w:rsidRPr="006F3E69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Новозоринское</w:t>
      </w:r>
      <w:proofErr w:type="spellEnd"/>
      <w:r w:rsidRPr="006F3E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». </w:t>
      </w:r>
    </w:p>
    <w:p w:rsidR="006F3E69" w:rsidRDefault="006F3E69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3E6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анализа установлено, что в нарушение требований федерального законодательства в сельском поселении «</w:t>
      </w:r>
      <w:proofErr w:type="spellStart"/>
      <w:r w:rsidRPr="006F3E69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Новозоринское</w:t>
      </w:r>
      <w:proofErr w:type="spellEnd"/>
      <w:r w:rsidRPr="006F3E69">
        <w:rPr>
          <w:rFonts w:ascii="Times New Roman" w:eastAsia="Times New Roman" w:hAnsi="Times New Roman" w:cs="Times New Roman"/>
          <w:sz w:val="28"/>
          <w:szCs w:val="28"/>
          <w:lang w:eastAsia="zh-CN"/>
        </w:rPr>
        <w:t>» не разработан и не принят административный регламент предоставления муниципальной услуги по выдаче пользователям воздушного пространства разрешения в случаях, предусмотренных п. 49 Федеральных правил использования воздушного пространства Российской Федерации, утвержденных постановлением Правительства РФ от 11.03.2010 № 138; указанная услуга не включена в реестр муниципальных услуг.</w:t>
      </w:r>
    </w:p>
    <w:p w:rsidR="00FB5DE8" w:rsidRDefault="006F3E69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3E6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проверке установлено, что в воздушном пространстве над территорией сельского поселения «</w:t>
      </w:r>
      <w:proofErr w:type="spellStart"/>
      <w:r w:rsidRPr="006F3E69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Новозоринское</w:t>
      </w:r>
      <w:proofErr w:type="spellEnd"/>
      <w:r w:rsidRPr="006F3E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осуществляются пилотируемые полеты, в том числе санитарной авиации, а также полеты беспилотных воздушных судов.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3E69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Выявленное прокуратурой нарушение недопустимо, поскольку нарушает права и законные интересы неопределенного круга лиц на получении услуги в виде разрешения на выполнение действий, предусмотренных п. 49 ФАП № 138, над населенным пунктом; создает предпосылки нарушения пользователем воздушного пространства законодательства и, как следствие, угрозу причинения вреда жизни и здоровью граждан, имуществу организаций при выполнении несогласованных с органом местного самоуправления действий, предусмотренных п. 49 ФАП № 138, над населенным пунктом.</w:t>
      </w:r>
    </w:p>
    <w:p w:rsidR="007D10CF" w:rsidRPr="005D3B1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B1F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r w:rsidR="006F3E69" w:rsidRPr="006F3E69">
        <w:rPr>
          <w:rFonts w:ascii="Times New Roman" w:hAnsi="Times New Roman" w:cs="Times New Roman"/>
          <w:sz w:val="28"/>
          <w:szCs w:val="28"/>
        </w:rPr>
        <w:t>Главе сельского поселения «</w:t>
      </w:r>
      <w:proofErr w:type="spellStart"/>
      <w:r w:rsidR="006F3E69" w:rsidRPr="006F3E69">
        <w:rPr>
          <w:rFonts w:ascii="Times New Roman" w:hAnsi="Times New Roman" w:cs="Times New Roman"/>
          <w:sz w:val="28"/>
          <w:szCs w:val="28"/>
        </w:rPr>
        <w:t>Новозоринское</w:t>
      </w:r>
      <w:proofErr w:type="spellEnd"/>
      <w:r w:rsidR="006F3E69" w:rsidRPr="006F3E69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6F3E69" w:rsidRPr="006F3E69">
        <w:rPr>
          <w:rFonts w:ascii="Times New Roman" w:hAnsi="Times New Roman" w:cs="Times New Roman"/>
          <w:sz w:val="28"/>
          <w:szCs w:val="28"/>
        </w:rPr>
        <w:t>Ононский</w:t>
      </w:r>
      <w:proofErr w:type="spellEnd"/>
      <w:r w:rsidR="006F3E69" w:rsidRPr="006F3E69">
        <w:rPr>
          <w:rFonts w:ascii="Times New Roman" w:hAnsi="Times New Roman" w:cs="Times New Roman"/>
          <w:sz w:val="28"/>
          <w:szCs w:val="28"/>
        </w:rPr>
        <w:t xml:space="preserve"> район»</w:t>
      </w:r>
      <w:bookmarkStart w:id="0" w:name="_GoBack"/>
      <w:bookmarkEnd w:id="0"/>
      <w:r w:rsidR="000E05CE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которое рассмотрено и удовлетворено,</w:t>
      </w:r>
      <w:r w:rsid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выявленные нарушения устранены.</w:t>
      </w: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0E05CE"/>
    <w:rsid w:val="00133F89"/>
    <w:rsid w:val="001E50B3"/>
    <w:rsid w:val="00223B98"/>
    <w:rsid w:val="002977F7"/>
    <w:rsid w:val="002B0535"/>
    <w:rsid w:val="0035578B"/>
    <w:rsid w:val="003D3EA9"/>
    <w:rsid w:val="003D668F"/>
    <w:rsid w:val="003F2B4D"/>
    <w:rsid w:val="00472B54"/>
    <w:rsid w:val="005D3B1F"/>
    <w:rsid w:val="0060624F"/>
    <w:rsid w:val="006F3E69"/>
    <w:rsid w:val="00780FAA"/>
    <w:rsid w:val="00785BCF"/>
    <w:rsid w:val="007A744F"/>
    <w:rsid w:val="007D10CF"/>
    <w:rsid w:val="0089109A"/>
    <w:rsid w:val="00895BCD"/>
    <w:rsid w:val="00906CCD"/>
    <w:rsid w:val="009301A7"/>
    <w:rsid w:val="009F0387"/>
    <w:rsid w:val="00A968DB"/>
    <w:rsid w:val="00AD5AD2"/>
    <w:rsid w:val="00BE48A9"/>
    <w:rsid w:val="00CC1688"/>
    <w:rsid w:val="00DC3E8E"/>
    <w:rsid w:val="00DE5F15"/>
    <w:rsid w:val="00E24756"/>
    <w:rsid w:val="00F27B35"/>
    <w:rsid w:val="00FA6B58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0F33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4094-BC16-4160-941B-0944F40B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2023-07-16T05:43:00Z</dcterms:created>
  <dcterms:modified xsi:type="dcterms:W3CDTF">2023-07-16T05:43:00Z</dcterms:modified>
</cp:coreProperties>
</file>